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6830C9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-358140</wp:posOffset>
            </wp:positionV>
            <wp:extent cx="2827655" cy="119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Universitario_Monteprincipe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19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-358140</wp:posOffset>
            </wp:positionV>
            <wp:extent cx="2130506" cy="9810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0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:rsidR="00033404" w:rsidRDefault="00033404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36311D" w:rsidRDefault="0036311D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22210D" w:rsidRDefault="001F6C86" w:rsidP="0022210D">
      <w:pPr>
        <w:jc w:val="center"/>
        <w:rPr>
          <w:rFonts w:ascii="Arial" w:eastAsia="Calibri" w:hAnsi="Arial" w:cs="Arial"/>
          <w:b/>
          <w:color w:val="000000"/>
          <w:spacing w:val="6"/>
          <w:lang w:val="es-ES_tradnl"/>
        </w:rPr>
      </w:pPr>
      <w:r>
        <w:rPr>
          <w:rFonts w:ascii="Arial" w:eastAsia="Calibri" w:hAnsi="Arial" w:cs="Arial"/>
          <w:b/>
          <w:color w:val="000000"/>
          <w:spacing w:val="6"/>
          <w:lang w:val="es-ES_tradnl"/>
        </w:rPr>
        <w:t xml:space="preserve">El jugador se </w:t>
      </w:r>
      <w:r w:rsidR="005778B2">
        <w:rPr>
          <w:rFonts w:ascii="Arial" w:eastAsia="Calibri" w:hAnsi="Arial" w:cs="Arial"/>
          <w:b/>
          <w:color w:val="000000"/>
          <w:spacing w:val="6"/>
          <w:lang w:val="es-ES_tradnl"/>
        </w:rPr>
        <w:t>someti</w:t>
      </w:r>
      <w:r>
        <w:rPr>
          <w:rFonts w:ascii="Arial" w:eastAsia="Calibri" w:hAnsi="Arial" w:cs="Arial"/>
          <w:b/>
          <w:color w:val="000000"/>
          <w:spacing w:val="6"/>
          <w:lang w:val="es-ES_tradnl"/>
        </w:rPr>
        <w:t>ó</w:t>
      </w:r>
      <w:r w:rsidR="005778B2">
        <w:rPr>
          <w:rFonts w:ascii="Arial" w:eastAsia="Calibri" w:hAnsi="Arial" w:cs="Arial"/>
          <w:b/>
          <w:color w:val="000000"/>
          <w:spacing w:val="6"/>
          <w:lang w:val="es-ES_tradnl"/>
        </w:rPr>
        <w:t xml:space="preserve"> a una cirugía en la muñeca derecha</w:t>
      </w:r>
    </w:p>
    <w:p w:rsidR="0022210D" w:rsidRDefault="0022210D" w:rsidP="0022210D">
      <w:pPr>
        <w:jc w:val="center"/>
        <w:rPr>
          <w:rFonts w:ascii="Arial" w:hAnsi="Arial" w:cs="Arial"/>
          <w:b/>
          <w:szCs w:val="28"/>
          <w:lang w:val="es-ES_tradnl"/>
        </w:rPr>
      </w:pPr>
    </w:p>
    <w:p w:rsidR="0022210D" w:rsidRDefault="005778B2" w:rsidP="0022210D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bookmarkStart w:id="0" w:name="_GoBack"/>
      <w:r>
        <w:rPr>
          <w:rFonts w:ascii="Arial" w:hAnsi="Arial" w:cs="Arial"/>
          <w:b/>
          <w:sz w:val="28"/>
          <w:szCs w:val="28"/>
          <w:lang w:val="es-ES_tradnl"/>
        </w:rPr>
        <w:t>EL DR. PEDRO J</w:t>
      </w:r>
      <w:r w:rsidR="00CC45CD">
        <w:rPr>
          <w:rFonts w:ascii="Arial" w:hAnsi="Arial" w:cs="Arial"/>
          <w:b/>
          <w:sz w:val="28"/>
          <w:szCs w:val="28"/>
          <w:lang w:val="es-ES_tradnl"/>
        </w:rPr>
        <w:t>.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DELGADO </w:t>
      </w:r>
      <w:r w:rsidR="00264341">
        <w:rPr>
          <w:rFonts w:ascii="Arial" w:hAnsi="Arial" w:cs="Arial"/>
          <w:b/>
          <w:sz w:val="28"/>
          <w:szCs w:val="28"/>
          <w:lang w:val="es-ES_tradnl"/>
        </w:rPr>
        <w:t>INTERVIENE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CON ÉXITO AL PORTERO INTERNACIONAL BRASILEÑO, MARCELO GROHE, EN EL HOSPITAL UNIVERSITARIO </w:t>
      </w:r>
      <w:r w:rsidR="0022210D">
        <w:rPr>
          <w:rFonts w:ascii="Arial" w:hAnsi="Arial" w:cs="Arial"/>
          <w:b/>
          <w:sz w:val="28"/>
          <w:szCs w:val="28"/>
          <w:lang w:val="es-ES_tradnl"/>
        </w:rPr>
        <w:t xml:space="preserve">HM </w:t>
      </w:r>
      <w:r w:rsidR="00DF4755">
        <w:rPr>
          <w:rFonts w:ascii="Arial" w:hAnsi="Arial" w:cs="Arial"/>
          <w:b/>
          <w:sz w:val="28"/>
          <w:szCs w:val="28"/>
          <w:lang w:val="es-ES_tradnl"/>
        </w:rPr>
        <w:t>MONTEPRÍNCIPE</w:t>
      </w:r>
      <w:r w:rsidR="0022210D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bookmarkEnd w:id="0"/>
    <w:p w:rsidR="0022210D" w:rsidRDefault="0022210D" w:rsidP="0022210D">
      <w:pPr>
        <w:jc w:val="both"/>
        <w:rPr>
          <w:rFonts w:ascii="Arial" w:hAnsi="Arial" w:cs="Arial"/>
          <w:b/>
          <w:lang w:val="es-ES_tradnl"/>
        </w:rPr>
      </w:pPr>
    </w:p>
    <w:p w:rsidR="00F1747D" w:rsidRDefault="00F1747D" w:rsidP="00F1747D">
      <w:pPr>
        <w:pStyle w:val="normaltextonoticia"/>
        <w:widowControl w:val="0"/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rFonts w:eastAsia="Times New Roman"/>
          <w:b/>
          <w:color w:val="auto"/>
          <w:sz w:val="24"/>
          <w:szCs w:val="24"/>
          <w:lang w:val="es-ES_tradnl"/>
        </w:rPr>
      </w:pPr>
    </w:p>
    <w:p w:rsidR="001F6C86" w:rsidRDefault="001F6C86" w:rsidP="00F1747D">
      <w:pPr>
        <w:pStyle w:val="normaltextonoticia"/>
        <w:widowControl w:val="0"/>
        <w:numPr>
          <w:ilvl w:val="0"/>
          <w:numId w:val="10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>El especialista de HM Hospitales es una referencia mundial en la cirugía de la mano</w:t>
      </w:r>
      <w:r w:rsidR="00C57EA0">
        <w:rPr>
          <w:color w:val="auto"/>
          <w:sz w:val="24"/>
          <w:szCs w:val="24"/>
          <w:lang w:val="es-ES_tradnl"/>
        </w:rPr>
        <w:t xml:space="preserve"> y opera con asiduidad a deportistas profesionales de  múltiples disciplinas </w:t>
      </w:r>
    </w:p>
    <w:p w:rsidR="001F6C86" w:rsidRDefault="001F6C86" w:rsidP="001F6C86">
      <w:pPr>
        <w:pStyle w:val="normaltextonoticia"/>
        <w:widowControl w:val="0"/>
        <w:tabs>
          <w:tab w:val="left" w:pos="1986"/>
          <w:tab w:val="left" w:pos="2979"/>
        </w:tabs>
        <w:suppressAutoHyphens/>
        <w:spacing w:before="0" w:beforeAutospacing="0" w:after="0" w:afterAutospacing="0"/>
        <w:ind w:left="720"/>
        <w:jc w:val="both"/>
        <w:rPr>
          <w:color w:val="auto"/>
          <w:sz w:val="24"/>
          <w:szCs w:val="24"/>
          <w:lang w:val="es-ES_tradnl"/>
        </w:rPr>
      </w:pPr>
    </w:p>
    <w:p w:rsidR="00F1747D" w:rsidRDefault="001F6C86" w:rsidP="001F6C86">
      <w:pPr>
        <w:pStyle w:val="normaltextonoticia"/>
        <w:widowControl w:val="0"/>
        <w:numPr>
          <w:ilvl w:val="0"/>
          <w:numId w:val="10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Marcelo </w:t>
      </w:r>
      <w:proofErr w:type="spellStart"/>
      <w:r w:rsidRPr="001F6C86">
        <w:rPr>
          <w:color w:val="auto"/>
          <w:sz w:val="24"/>
          <w:szCs w:val="24"/>
          <w:lang w:val="es-ES_tradnl"/>
        </w:rPr>
        <w:t>Grohe</w:t>
      </w:r>
      <w:proofErr w:type="spellEnd"/>
      <w:r w:rsidRPr="001F6C86">
        <w:rPr>
          <w:color w:val="auto"/>
          <w:sz w:val="24"/>
          <w:szCs w:val="24"/>
          <w:lang w:val="es-ES_tradnl"/>
        </w:rPr>
        <w:t xml:space="preserve"> </w:t>
      </w:r>
      <w:r>
        <w:rPr>
          <w:color w:val="auto"/>
          <w:sz w:val="24"/>
          <w:szCs w:val="24"/>
          <w:lang w:val="es-ES_tradnl"/>
        </w:rPr>
        <w:t xml:space="preserve">sufría una </w:t>
      </w:r>
      <w:r w:rsidRPr="001F6C86">
        <w:rPr>
          <w:color w:val="auto"/>
          <w:sz w:val="24"/>
          <w:szCs w:val="24"/>
          <w:lang w:val="es-ES_tradnl"/>
        </w:rPr>
        <w:t>lesión de ligamentos en su muñeca derecha</w:t>
      </w:r>
      <w:r w:rsidR="00264341">
        <w:rPr>
          <w:color w:val="auto"/>
          <w:sz w:val="24"/>
          <w:szCs w:val="24"/>
          <w:lang w:val="es-ES_tradnl"/>
        </w:rPr>
        <w:t xml:space="preserve"> que</w:t>
      </w:r>
      <w:r w:rsidR="00C57EA0">
        <w:rPr>
          <w:color w:val="auto"/>
          <w:sz w:val="24"/>
          <w:szCs w:val="24"/>
          <w:lang w:val="es-ES_tradnl"/>
        </w:rPr>
        <w:t xml:space="preserve"> ha sido revertida gracias a una </w:t>
      </w:r>
      <w:proofErr w:type="spellStart"/>
      <w:r w:rsidR="00C57EA0" w:rsidRPr="00C57EA0">
        <w:rPr>
          <w:color w:val="auto"/>
          <w:sz w:val="24"/>
          <w:szCs w:val="24"/>
          <w:lang w:val="es-ES_tradnl"/>
        </w:rPr>
        <w:t>ligamentoplástia</w:t>
      </w:r>
      <w:proofErr w:type="spellEnd"/>
      <w:r w:rsidR="00C57EA0" w:rsidRPr="00C57EA0">
        <w:rPr>
          <w:color w:val="auto"/>
          <w:sz w:val="24"/>
          <w:szCs w:val="24"/>
          <w:lang w:val="es-ES_tradnl"/>
        </w:rPr>
        <w:t xml:space="preserve"> asistida por artroscopia de muñeca</w:t>
      </w:r>
      <w:r w:rsidR="00C57EA0">
        <w:rPr>
          <w:color w:val="auto"/>
          <w:sz w:val="24"/>
          <w:szCs w:val="24"/>
          <w:lang w:val="es-ES_tradnl"/>
        </w:rPr>
        <w:t xml:space="preserve"> </w:t>
      </w:r>
      <w:r w:rsidR="00DF4755" w:rsidRPr="001F6C86">
        <w:rPr>
          <w:color w:val="auto"/>
          <w:sz w:val="24"/>
          <w:szCs w:val="24"/>
          <w:lang w:val="es-ES_tradnl"/>
        </w:rPr>
        <w:t xml:space="preserve"> </w:t>
      </w:r>
    </w:p>
    <w:p w:rsidR="00C57EA0" w:rsidRDefault="00C57EA0" w:rsidP="00C57EA0">
      <w:pPr>
        <w:pStyle w:val="Prrafodelista"/>
        <w:rPr>
          <w:lang w:val="es-ES_tradnl"/>
        </w:rPr>
      </w:pPr>
    </w:p>
    <w:p w:rsidR="00C57EA0" w:rsidRPr="00C57EA0" w:rsidRDefault="00C57EA0" w:rsidP="00C57EA0">
      <w:pPr>
        <w:pStyle w:val="normaltextonoticia"/>
        <w:widowControl w:val="0"/>
        <w:numPr>
          <w:ilvl w:val="0"/>
          <w:numId w:val="10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El futbolista iniciará la rehabilitación en dos semanas y podrá volver a jugar tras un periodo de recuperación de entre dos y tres meses en el Al </w:t>
      </w:r>
      <w:proofErr w:type="spellStart"/>
      <w:r>
        <w:rPr>
          <w:color w:val="auto"/>
          <w:sz w:val="24"/>
          <w:szCs w:val="24"/>
          <w:lang w:val="es-ES_tradnl"/>
        </w:rPr>
        <w:t>Ittihad</w:t>
      </w:r>
      <w:proofErr w:type="spellEnd"/>
      <w:r>
        <w:rPr>
          <w:color w:val="auto"/>
          <w:sz w:val="24"/>
          <w:szCs w:val="24"/>
          <w:lang w:val="es-ES_tradnl"/>
        </w:rPr>
        <w:t xml:space="preserve">, club de Arabia Saudí </w:t>
      </w:r>
    </w:p>
    <w:p w:rsidR="0022210D" w:rsidRDefault="0022210D" w:rsidP="0022210D">
      <w:pPr>
        <w:jc w:val="both"/>
        <w:rPr>
          <w:rFonts w:ascii="Arial" w:hAnsi="Arial"/>
          <w:lang w:val="es-ES_tradnl"/>
        </w:rPr>
      </w:pPr>
    </w:p>
    <w:p w:rsidR="00F1747D" w:rsidRDefault="00F1747D" w:rsidP="0022210D">
      <w:pPr>
        <w:jc w:val="both"/>
        <w:rPr>
          <w:rFonts w:ascii="Arial" w:hAnsi="Arial"/>
          <w:lang w:val="es-ES_tradnl"/>
        </w:rPr>
      </w:pPr>
    </w:p>
    <w:p w:rsidR="001F6C86" w:rsidRDefault="0022210D" w:rsidP="005778B2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hAnsi="Arial"/>
          <w:b/>
          <w:lang w:val="es-ES_tradnl"/>
        </w:rPr>
        <w:t xml:space="preserve">Madrid, </w:t>
      </w:r>
      <w:r w:rsidR="005778B2">
        <w:rPr>
          <w:rFonts w:ascii="Arial" w:hAnsi="Arial"/>
          <w:b/>
          <w:lang w:val="es-ES_tradnl"/>
        </w:rPr>
        <w:t xml:space="preserve">8 </w:t>
      </w:r>
      <w:r>
        <w:rPr>
          <w:rFonts w:ascii="Arial" w:hAnsi="Arial"/>
          <w:b/>
          <w:lang w:val="es-ES_tradnl"/>
        </w:rPr>
        <w:t>de febrero de 2019.</w:t>
      </w: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</w:rPr>
        <w:t xml:space="preserve">El </w:t>
      </w:r>
      <w:r w:rsidR="001F6C86">
        <w:rPr>
          <w:rFonts w:ascii="Arial" w:hAnsi="Arial"/>
        </w:rPr>
        <w:t xml:space="preserve">Dr. Pedro J Delgado, </w:t>
      </w:r>
      <w:r w:rsidR="001F6C86" w:rsidRPr="001F6C86">
        <w:rPr>
          <w:rFonts w:ascii="Arial" w:hAnsi="Arial"/>
        </w:rPr>
        <w:t xml:space="preserve">jefe de la Unidad de Cirugía de la Mano y Miembro Superior de HM </w:t>
      </w:r>
      <w:r w:rsidR="001F6C86" w:rsidRPr="001F6C86">
        <w:rPr>
          <w:rFonts w:ascii="Arial" w:eastAsia="Calibri" w:hAnsi="Arial" w:cs="Arial"/>
          <w:lang w:val="es-ES_tradnl"/>
        </w:rPr>
        <w:t xml:space="preserve">Hospitales y </w:t>
      </w:r>
      <w:r w:rsidR="001F6C86">
        <w:rPr>
          <w:rFonts w:ascii="Arial" w:eastAsia="Calibri" w:hAnsi="Arial" w:cs="Arial"/>
          <w:lang w:val="es-ES_tradnl"/>
        </w:rPr>
        <w:t>j</w:t>
      </w:r>
      <w:r w:rsidR="001F6C86" w:rsidRPr="001F6C86">
        <w:rPr>
          <w:rFonts w:ascii="Arial" w:eastAsia="Calibri" w:hAnsi="Arial" w:cs="Arial"/>
          <w:lang w:val="es-ES_tradnl"/>
        </w:rPr>
        <w:t xml:space="preserve">efe de servicio de Cirugía Ortopédica y Traumatología del Hospital Universitario HM Montepríncipe, </w:t>
      </w:r>
      <w:r w:rsidR="001F6C86">
        <w:rPr>
          <w:rFonts w:ascii="Arial" w:eastAsia="Calibri" w:hAnsi="Arial" w:cs="Arial"/>
          <w:lang w:val="es-ES_tradnl"/>
        </w:rPr>
        <w:t xml:space="preserve">ha efectuado con éxito una intervención quirúrgica al futbolista Marcelo </w:t>
      </w:r>
      <w:proofErr w:type="spellStart"/>
      <w:r w:rsidR="001F6C86">
        <w:rPr>
          <w:rFonts w:ascii="Arial" w:eastAsia="Calibri" w:hAnsi="Arial" w:cs="Arial"/>
          <w:lang w:val="es-ES_tradnl"/>
        </w:rPr>
        <w:t>Grohe</w:t>
      </w:r>
      <w:proofErr w:type="spellEnd"/>
      <w:r w:rsidR="001F6C86">
        <w:rPr>
          <w:rFonts w:ascii="Arial" w:eastAsia="Calibri" w:hAnsi="Arial" w:cs="Arial"/>
          <w:lang w:val="es-ES_tradnl"/>
        </w:rPr>
        <w:t xml:space="preserve">, portero internacional brasileño y actual cancerbero del Al </w:t>
      </w:r>
      <w:proofErr w:type="spellStart"/>
      <w:r w:rsidR="001F6C86">
        <w:rPr>
          <w:rFonts w:ascii="Arial" w:eastAsia="Calibri" w:hAnsi="Arial" w:cs="Arial"/>
          <w:lang w:val="es-ES_tradnl"/>
        </w:rPr>
        <w:t>Ittihad</w:t>
      </w:r>
      <w:proofErr w:type="spellEnd"/>
      <w:r w:rsidR="001F6C86">
        <w:rPr>
          <w:rFonts w:ascii="Arial" w:eastAsia="Calibri" w:hAnsi="Arial" w:cs="Arial"/>
          <w:lang w:val="es-ES_tradnl"/>
        </w:rPr>
        <w:t xml:space="preserve"> (Arabia Saudí).</w:t>
      </w:r>
    </w:p>
    <w:p w:rsidR="001F6C86" w:rsidRDefault="001F6C86" w:rsidP="005778B2">
      <w:pPr>
        <w:jc w:val="both"/>
        <w:rPr>
          <w:rFonts w:ascii="Arial" w:eastAsia="Calibri" w:hAnsi="Arial" w:cs="Arial"/>
          <w:lang w:val="es-ES_tradnl"/>
        </w:rPr>
      </w:pPr>
    </w:p>
    <w:p w:rsidR="00C57EA0" w:rsidRPr="00C57EA0" w:rsidRDefault="001F6C86" w:rsidP="00C57EA0">
      <w:pPr>
        <w:jc w:val="both"/>
        <w:rPr>
          <w:rFonts w:ascii="Arial" w:hAnsi="Arial"/>
        </w:rPr>
      </w:pPr>
      <w:r>
        <w:rPr>
          <w:rFonts w:ascii="Arial" w:eastAsia="Calibri" w:hAnsi="Arial" w:cs="Arial"/>
          <w:lang w:val="es-ES_tradnl"/>
        </w:rPr>
        <w:t xml:space="preserve">El Dr. Pedro J. Delgado, </w:t>
      </w:r>
      <w:r w:rsidR="00C57EA0" w:rsidRPr="00C57EA0">
        <w:rPr>
          <w:rFonts w:ascii="Arial" w:hAnsi="Arial"/>
        </w:rPr>
        <w:t xml:space="preserve">realizó </w:t>
      </w:r>
      <w:r w:rsidR="00C57EA0">
        <w:rPr>
          <w:rFonts w:ascii="Arial" w:hAnsi="Arial"/>
        </w:rPr>
        <w:t>una</w:t>
      </w:r>
      <w:r w:rsidR="00C57EA0" w:rsidRPr="00C57EA0">
        <w:rPr>
          <w:rFonts w:ascii="Arial" w:hAnsi="Arial"/>
        </w:rPr>
        <w:t xml:space="preserve"> interven</w:t>
      </w:r>
      <w:r w:rsidR="00C57EA0">
        <w:rPr>
          <w:rFonts w:ascii="Arial" w:hAnsi="Arial"/>
        </w:rPr>
        <w:t xml:space="preserve">ción </w:t>
      </w:r>
      <w:r w:rsidR="00C57EA0" w:rsidRPr="00C57EA0">
        <w:rPr>
          <w:rFonts w:ascii="Arial" w:hAnsi="Arial"/>
        </w:rPr>
        <w:t xml:space="preserve">de forma satisfactoria de una lesión de ligamentos que </w:t>
      </w:r>
      <w:r w:rsidR="00264341">
        <w:rPr>
          <w:rFonts w:ascii="Arial" w:hAnsi="Arial"/>
        </w:rPr>
        <w:t xml:space="preserve">el deportista </w:t>
      </w:r>
      <w:r w:rsidR="00C57EA0" w:rsidRPr="00C57EA0">
        <w:rPr>
          <w:rFonts w:ascii="Arial" w:hAnsi="Arial"/>
        </w:rPr>
        <w:t>sufría en su muñeca derecha</w:t>
      </w:r>
      <w:r w:rsidR="00C57EA0">
        <w:rPr>
          <w:rFonts w:ascii="Arial" w:hAnsi="Arial"/>
        </w:rPr>
        <w:t xml:space="preserve">. En concreto, el procedimiento utilizado fue una </w:t>
      </w:r>
      <w:proofErr w:type="spellStart"/>
      <w:r w:rsidR="00C57EA0">
        <w:rPr>
          <w:rFonts w:ascii="Arial" w:hAnsi="Arial"/>
        </w:rPr>
        <w:t>ligamentoplá</w:t>
      </w:r>
      <w:r w:rsidR="00C57EA0" w:rsidRPr="00C57EA0">
        <w:rPr>
          <w:rFonts w:ascii="Arial" w:hAnsi="Arial"/>
        </w:rPr>
        <w:t>stia</w:t>
      </w:r>
      <w:proofErr w:type="spellEnd"/>
      <w:r w:rsidR="00C57EA0" w:rsidRPr="00C57EA0">
        <w:rPr>
          <w:rFonts w:ascii="Arial" w:hAnsi="Arial"/>
        </w:rPr>
        <w:t xml:space="preserve"> asistida por artroscopia de muñeca</w:t>
      </w:r>
      <w:r w:rsidR="00C57EA0">
        <w:rPr>
          <w:rFonts w:ascii="Arial" w:hAnsi="Arial"/>
        </w:rPr>
        <w:t xml:space="preserve">, que se desarrolló en la tarde del pasado miércoles 6 de febrero en el </w:t>
      </w:r>
      <w:r w:rsidR="00C57EA0" w:rsidRPr="001F6C86">
        <w:rPr>
          <w:rFonts w:ascii="Arial" w:eastAsia="Calibri" w:hAnsi="Arial" w:cs="Arial"/>
          <w:lang w:val="es-ES_tradnl"/>
        </w:rPr>
        <w:t>Hospital Universitario HM Montepríncipe</w:t>
      </w:r>
      <w:r w:rsidR="00C57EA0">
        <w:rPr>
          <w:rFonts w:ascii="Arial" w:eastAsia="Calibri" w:hAnsi="Arial" w:cs="Arial"/>
          <w:lang w:val="es-ES_tradnl"/>
        </w:rPr>
        <w:t>.</w:t>
      </w:r>
    </w:p>
    <w:p w:rsidR="001F6C86" w:rsidRDefault="001F6C86" w:rsidP="005778B2">
      <w:pPr>
        <w:jc w:val="both"/>
        <w:rPr>
          <w:rFonts w:ascii="Arial" w:eastAsia="Calibri" w:hAnsi="Arial" w:cs="Arial"/>
          <w:lang w:val="es-ES_tradnl"/>
        </w:rPr>
      </w:pPr>
    </w:p>
    <w:p w:rsidR="00C57EA0" w:rsidRDefault="00C57EA0" w:rsidP="005778B2">
      <w:pPr>
        <w:jc w:val="both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>A partir de ahora e</w:t>
      </w:r>
      <w:r w:rsidR="001F6C86">
        <w:rPr>
          <w:rFonts w:ascii="Arial" w:eastAsia="Calibri" w:hAnsi="Arial" w:cs="Arial"/>
          <w:lang w:val="es-ES_tradnl"/>
        </w:rPr>
        <w:t>l futbolista, que con anterioridad</w:t>
      </w:r>
      <w:r>
        <w:rPr>
          <w:rFonts w:ascii="Arial" w:eastAsia="Calibri" w:hAnsi="Arial" w:cs="Arial"/>
          <w:lang w:val="es-ES_tradnl"/>
        </w:rPr>
        <w:t xml:space="preserve"> defendió la portería del Gremio de Porto Alegre (Brasil), iniciará la rehabilitación en dos semanas y podría volver a jugar en su actual club tras un periodo de recuperación de entre dos y tres meses.</w:t>
      </w:r>
    </w:p>
    <w:p w:rsidR="00124CC1" w:rsidRDefault="00124CC1" w:rsidP="005778B2">
      <w:pPr>
        <w:jc w:val="both"/>
        <w:rPr>
          <w:rFonts w:ascii="Arial" w:eastAsia="Calibri" w:hAnsi="Arial" w:cs="Arial"/>
          <w:lang w:val="es-ES_tradnl"/>
        </w:rPr>
      </w:pPr>
    </w:p>
    <w:p w:rsidR="00033404" w:rsidRDefault="00124CC1" w:rsidP="00264341">
      <w:pPr>
        <w:jc w:val="both"/>
        <w:rPr>
          <w:rFonts w:ascii="Arial" w:hAnsi="Arial"/>
        </w:rPr>
      </w:pPr>
      <w:r>
        <w:rPr>
          <w:rFonts w:ascii="Arial" w:eastAsia="Calibri" w:hAnsi="Arial" w:cs="Arial"/>
          <w:lang w:val="es-ES_tradnl"/>
        </w:rPr>
        <w:t>Se da la circunstancia de que el Dr. Pedro J. Delgado es una referencia mundial en la cirugía de la mano y buena prueba de ello son los múltiples deportista</w:t>
      </w:r>
      <w:r w:rsidR="00264341">
        <w:rPr>
          <w:rFonts w:ascii="Arial" w:eastAsia="Calibri" w:hAnsi="Arial" w:cs="Arial"/>
          <w:lang w:val="es-ES_tradnl"/>
        </w:rPr>
        <w:t>s</w:t>
      </w:r>
      <w:r>
        <w:rPr>
          <w:rFonts w:ascii="Arial" w:eastAsia="Calibri" w:hAnsi="Arial" w:cs="Arial"/>
          <w:lang w:val="es-ES_tradnl"/>
        </w:rPr>
        <w:t xml:space="preserve"> profesionales de </w:t>
      </w:r>
      <w:r w:rsidR="00264341">
        <w:rPr>
          <w:rFonts w:ascii="Arial" w:eastAsia="Calibri" w:hAnsi="Arial" w:cs="Arial"/>
          <w:lang w:val="es-ES_tradnl"/>
        </w:rPr>
        <w:t xml:space="preserve">diferentes </w:t>
      </w:r>
      <w:r>
        <w:rPr>
          <w:rFonts w:ascii="Arial" w:eastAsia="Calibri" w:hAnsi="Arial" w:cs="Arial"/>
          <w:lang w:val="es-ES_tradnl"/>
        </w:rPr>
        <w:t xml:space="preserve">disciplinas que acuden </w:t>
      </w:r>
      <w:r w:rsidRPr="00264341">
        <w:rPr>
          <w:rFonts w:ascii="Arial" w:hAnsi="Arial"/>
        </w:rPr>
        <w:t>a ser tratados por est</w:t>
      </w:r>
      <w:r w:rsidR="0036311D">
        <w:rPr>
          <w:rFonts w:ascii="Arial" w:hAnsi="Arial"/>
        </w:rPr>
        <w:t>e especialista de HM Hospitales</w:t>
      </w:r>
      <w:r w:rsidR="00264341" w:rsidRPr="00264341">
        <w:rPr>
          <w:rFonts w:ascii="Arial" w:hAnsi="Arial"/>
        </w:rPr>
        <w:t>.</w:t>
      </w:r>
      <w:r w:rsidRPr="00264341">
        <w:rPr>
          <w:rFonts w:ascii="Arial" w:hAnsi="Arial"/>
        </w:rPr>
        <w:t xml:space="preserve"> </w:t>
      </w:r>
    </w:p>
    <w:p w:rsidR="00264341" w:rsidRDefault="00264341" w:rsidP="00264341">
      <w:pPr>
        <w:jc w:val="both"/>
        <w:rPr>
          <w:rFonts w:ascii="Arial" w:hAnsi="Arial"/>
        </w:rPr>
      </w:pPr>
    </w:p>
    <w:p w:rsidR="00264341" w:rsidRDefault="00264341" w:rsidP="00264341">
      <w:pPr>
        <w:jc w:val="both"/>
        <w:rPr>
          <w:rFonts w:ascii="Arial" w:hAnsi="Arial" w:cs="Arial"/>
          <w:b/>
        </w:rPr>
      </w:pPr>
    </w:p>
    <w:p w:rsidR="00033404" w:rsidRDefault="00033404" w:rsidP="00474F5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</w:p>
    <w:p w:rsidR="00474F50" w:rsidRPr="00126811" w:rsidRDefault="00474F50" w:rsidP="00474F5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:rsidR="00474F50" w:rsidRDefault="00474F50" w:rsidP="00474F50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 xml:space="preserve">HM Hospitales es el grupo hospitalario privado de referencia a nivel </w:t>
      </w:r>
      <w:proofErr w:type="spellStart"/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naci</w:t>
      </w:r>
      <w:r>
        <w:rPr>
          <w:rFonts w:eastAsia="Arial Unicode MS" w:hAnsi="Arial Unicode MS" w:cs="Arial Unicode MS"/>
          <w:b w:val="0"/>
          <w:bCs w:val="0"/>
        </w:rPr>
        <w:t>onal</w:t>
      </w:r>
      <w:proofErr w:type="spellEnd"/>
      <w:r>
        <w:rPr>
          <w:rFonts w:eastAsia="Arial Unicode MS" w:hAnsi="Arial Unicode MS" w:cs="Arial Unicode MS"/>
          <w:b w:val="0"/>
          <w:bCs w:val="0"/>
        </w:rPr>
        <w:t xml:space="preserve">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474F50" w:rsidRDefault="00474F50" w:rsidP="00474F50">
      <w:pPr>
        <w:pStyle w:val="CuerpoBA"/>
      </w:pPr>
    </w:p>
    <w:p w:rsidR="00474F50" w:rsidRDefault="00474F50" w:rsidP="00474F5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474F50" w:rsidRDefault="00474F50" w:rsidP="00474F5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474F50" w:rsidRDefault="00474F50" w:rsidP="00474F5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474F50" w:rsidRDefault="00474F50" w:rsidP="00474F50">
      <w:pPr>
        <w:pStyle w:val="CuerpoBA"/>
      </w:pPr>
    </w:p>
    <w:p w:rsidR="00474F50" w:rsidRDefault="00474F50" w:rsidP="00474F5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474F50" w:rsidRDefault="00474F50" w:rsidP="00474F5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474F50" w:rsidRDefault="00474F50" w:rsidP="00474F5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474F50" w:rsidRDefault="00474F50" w:rsidP="00474F5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474F50" w:rsidRDefault="00474F50" w:rsidP="00474F50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474F50" w:rsidRPr="007C682A" w:rsidRDefault="00474F50" w:rsidP="00474F50">
      <w:pPr>
        <w:jc w:val="both"/>
        <w:rPr>
          <w:lang w:val="pt-BR"/>
        </w:rPr>
      </w:pPr>
      <w:r w:rsidRPr="00E16154">
        <w:rPr>
          <w:rFonts w:ascii="Arial" w:hAnsi="Arial" w:cs="Arial"/>
        </w:rPr>
        <w:t xml:space="preserve">Más información: </w:t>
      </w:r>
      <w:hyperlink r:id="rId11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:rsidR="00474F50" w:rsidRPr="00A32F9E" w:rsidRDefault="00474F50" w:rsidP="00474F5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</w:pPr>
    </w:p>
    <w:p w:rsidR="00474F50" w:rsidRDefault="00474F50" w:rsidP="00EE1D5B">
      <w:pPr>
        <w:jc w:val="both"/>
        <w:rPr>
          <w:rFonts w:ascii="Arial" w:hAnsi="Arial"/>
        </w:rPr>
      </w:pPr>
    </w:p>
    <w:p w:rsidR="00A32F9E" w:rsidRPr="00A32F9E" w:rsidRDefault="00A32F9E" w:rsidP="0022210D">
      <w:pPr>
        <w:pStyle w:val="normaltextonoticia"/>
        <w:spacing w:before="0" w:after="0"/>
        <w:jc w:val="center"/>
        <w:rPr>
          <w:rFonts w:eastAsia="Arial Unicode MS" w:hAnsi="Arial Unicode MS" w:cs="Arial Unicode MS"/>
          <w:u w:color="000000"/>
          <w:bdr w:val="nil"/>
          <w:lang w:val="es-ES_tradnl"/>
        </w:rPr>
      </w:pPr>
    </w:p>
    <w:sectPr w:rsidR="00A32F9E" w:rsidRPr="00A32F9E" w:rsidSect="00980950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45" w:rsidRDefault="00EF6C45">
      <w:r>
        <w:separator/>
      </w:r>
    </w:p>
  </w:endnote>
  <w:endnote w:type="continuationSeparator" w:id="0">
    <w:p w:rsidR="00EF6C45" w:rsidRDefault="00E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45" w:rsidRDefault="00EF6C45">
      <w:r>
        <w:separator/>
      </w:r>
    </w:p>
  </w:footnote>
  <w:footnote w:type="continuationSeparator" w:id="0">
    <w:p w:rsidR="00EF6C45" w:rsidRDefault="00EF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2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058"/>
    <w:multiLevelType w:val="hybridMultilevel"/>
    <w:tmpl w:val="387444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D5AE7"/>
    <w:multiLevelType w:val="hybridMultilevel"/>
    <w:tmpl w:val="46E66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26F41"/>
    <w:rsid w:val="00033404"/>
    <w:rsid w:val="00042454"/>
    <w:rsid w:val="000436DA"/>
    <w:rsid w:val="00043A3E"/>
    <w:rsid w:val="0005766B"/>
    <w:rsid w:val="00057703"/>
    <w:rsid w:val="00067656"/>
    <w:rsid w:val="00067BD9"/>
    <w:rsid w:val="00077C27"/>
    <w:rsid w:val="00096AF7"/>
    <w:rsid w:val="000A55F2"/>
    <w:rsid w:val="000A6EB4"/>
    <w:rsid w:val="000B19A8"/>
    <w:rsid w:val="000B6687"/>
    <w:rsid w:val="000B73D0"/>
    <w:rsid w:val="000C5DDE"/>
    <w:rsid w:val="000D1B94"/>
    <w:rsid w:val="000D3828"/>
    <w:rsid w:val="000D42D5"/>
    <w:rsid w:val="000E0558"/>
    <w:rsid w:val="000E0A2D"/>
    <w:rsid w:val="000F3542"/>
    <w:rsid w:val="000F3D12"/>
    <w:rsid w:val="000F4038"/>
    <w:rsid w:val="00103D6F"/>
    <w:rsid w:val="001062C6"/>
    <w:rsid w:val="00116DFE"/>
    <w:rsid w:val="00124CC1"/>
    <w:rsid w:val="001263FB"/>
    <w:rsid w:val="00136CE9"/>
    <w:rsid w:val="001406BF"/>
    <w:rsid w:val="00142CB4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B192C"/>
    <w:rsid w:val="001B2C49"/>
    <w:rsid w:val="001B3153"/>
    <w:rsid w:val="001C49E6"/>
    <w:rsid w:val="001C4BDC"/>
    <w:rsid w:val="001C4CF7"/>
    <w:rsid w:val="001C6A51"/>
    <w:rsid w:val="001C6DB1"/>
    <w:rsid w:val="001D46A8"/>
    <w:rsid w:val="001E1596"/>
    <w:rsid w:val="001F6C86"/>
    <w:rsid w:val="00212E7A"/>
    <w:rsid w:val="00216D5C"/>
    <w:rsid w:val="0022210D"/>
    <w:rsid w:val="00223CB3"/>
    <w:rsid w:val="0022553F"/>
    <w:rsid w:val="002510D0"/>
    <w:rsid w:val="00255372"/>
    <w:rsid w:val="00261202"/>
    <w:rsid w:val="00264341"/>
    <w:rsid w:val="00265737"/>
    <w:rsid w:val="00266AE9"/>
    <w:rsid w:val="00276295"/>
    <w:rsid w:val="00280974"/>
    <w:rsid w:val="002838FA"/>
    <w:rsid w:val="002904C6"/>
    <w:rsid w:val="002A4A72"/>
    <w:rsid w:val="002A4B64"/>
    <w:rsid w:val="002C1EEF"/>
    <w:rsid w:val="002E3171"/>
    <w:rsid w:val="002F32F9"/>
    <w:rsid w:val="002F3CD9"/>
    <w:rsid w:val="002F46E1"/>
    <w:rsid w:val="003050B9"/>
    <w:rsid w:val="00317CC9"/>
    <w:rsid w:val="00322E4A"/>
    <w:rsid w:val="00326DB2"/>
    <w:rsid w:val="003364C6"/>
    <w:rsid w:val="00340A5A"/>
    <w:rsid w:val="00343050"/>
    <w:rsid w:val="00343F6D"/>
    <w:rsid w:val="003473B3"/>
    <w:rsid w:val="00354FDC"/>
    <w:rsid w:val="0036311D"/>
    <w:rsid w:val="003717FA"/>
    <w:rsid w:val="00371B60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F5678"/>
    <w:rsid w:val="0040492E"/>
    <w:rsid w:val="00405880"/>
    <w:rsid w:val="004109E6"/>
    <w:rsid w:val="00421C1D"/>
    <w:rsid w:val="00422F67"/>
    <w:rsid w:val="00425652"/>
    <w:rsid w:val="004405A0"/>
    <w:rsid w:val="00440F4A"/>
    <w:rsid w:val="00450F3E"/>
    <w:rsid w:val="00464026"/>
    <w:rsid w:val="00474F50"/>
    <w:rsid w:val="00482B32"/>
    <w:rsid w:val="004857DD"/>
    <w:rsid w:val="00490636"/>
    <w:rsid w:val="004A3CE8"/>
    <w:rsid w:val="004A6D9D"/>
    <w:rsid w:val="004A7FD8"/>
    <w:rsid w:val="004B043E"/>
    <w:rsid w:val="004C5F68"/>
    <w:rsid w:val="004D4F99"/>
    <w:rsid w:val="004E3F2B"/>
    <w:rsid w:val="004E6CC9"/>
    <w:rsid w:val="004F002A"/>
    <w:rsid w:val="004F1A94"/>
    <w:rsid w:val="004F61DC"/>
    <w:rsid w:val="00524F24"/>
    <w:rsid w:val="0052529C"/>
    <w:rsid w:val="00525877"/>
    <w:rsid w:val="005270F9"/>
    <w:rsid w:val="00530DEA"/>
    <w:rsid w:val="0053134A"/>
    <w:rsid w:val="00544269"/>
    <w:rsid w:val="0055529B"/>
    <w:rsid w:val="00566770"/>
    <w:rsid w:val="005778B2"/>
    <w:rsid w:val="00584342"/>
    <w:rsid w:val="0058773B"/>
    <w:rsid w:val="00595F8F"/>
    <w:rsid w:val="005A511D"/>
    <w:rsid w:val="005C5849"/>
    <w:rsid w:val="005D0422"/>
    <w:rsid w:val="005D10CD"/>
    <w:rsid w:val="005D18A4"/>
    <w:rsid w:val="005D2246"/>
    <w:rsid w:val="005D45C8"/>
    <w:rsid w:val="005F1D30"/>
    <w:rsid w:val="00600B65"/>
    <w:rsid w:val="00604E39"/>
    <w:rsid w:val="006051DF"/>
    <w:rsid w:val="00612580"/>
    <w:rsid w:val="00624477"/>
    <w:rsid w:val="006409C2"/>
    <w:rsid w:val="00643414"/>
    <w:rsid w:val="00647F28"/>
    <w:rsid w:val="006640E2"/>
    <w:rsid w:val="00664751"/>
    <w:rsid w:val="00677F43"/>
    <w:rsid w:val="0068035F"/>
    <w:rsid w:val="0068255B"/>
    <w:rsid w:val="006830C9"/>
    <w:rsid w:val="0069474A"/>
    <w:rsid w:val="006955BC"/>
    <w:rsid w:val="006A2A6F"/>
    <w:rsid w:val="006B3E74"/>
    <w:rsid w:val="006B41D3"/>
    <w:rsid w:val="006C25C0"/>
    <w:rsid w:val="006D2EE4"/>
    <w:rsid w:val="006D3722"/>
    <w:rsid w:val="006D78F1"/>
    <w:rsid w:val="006F1AA1"/>
    <w:rsid w:val="006F5166"/>
    <w:rsid w:val="00703E3C"/>
    <w:rsid w:val="007040F2"/>
    <w:rsid w:val="007172C5"/>
    <w:rsid w:val="00726F76"/>
    <w:rsid w:val="00730FE2"/>
    <w:rsid w:val="007401FC"/>
    <w:rsid w:val="007413CA"/>
    <w:rsid w:val="00743628"/>
    <w:rsid w:val="00753DB5"/>
    <w:rsid w:val="00784815"/>
    <w:rsid w:val="00786600"/>
    <w:rsid w:val="00787B6B"/>
    <w:rsid w:val="00792DC2"/>
    <w:rsid w:val="007A1272"/>
    <w:rsid w:val="007C682A"/>
    <w:rsid w:val="007C75DE"/>
    <w:rsid w:val="007D6E4D"/>
    <w:rsid w:val="007F66EB"/>
    <w:rsid w:val="008030D5"/>
    <w:rsid w:val="008142B5"/>
    <w:rsid w:val="00820E57"/>
    <w:rsid w:val="008307AB"/>
    <w:rsid w:val="00834A8B"/>
    <w:rsid w:val="008424C9"/>
    <w:rsid w:val="00845440"/>
    <w:rsid w:val="00852E51"/>
    <w:rsid w:val="008735E0"/>
    <w:rsid w:val="008770D2"/>
    <w:rsid w:val="00877EA9"/>
    <w:rsid w:val="00885FE6"/>
    <w:rsid w:val="0088669C"/>
    <w:rsid w:val="008A11F4"/>
    <w:rsid w:val="008A170D"/>
    <w:rsid w:val="008B0494"/>
    <w:rsid w:val="008B121C"/>
    <w:rsid w:val="008B42F5"/>
    <w:rsid w:val="008C6BBA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4E88"/>
    <w:rsid w:val="00946259"/>
    <w:rsid w:val="00955660"/>
    <w:rsid w:val="009618A3"/>
    <w:rsid w:val="0097549E"/>
    <w:rsid w:val="009875D3"/>
    <w:rsid w:val="009935D3"/>
    <w:rsid w:val="009975E9"/>
    <w:rsid w:val="009A6F3C"/>
    <w:rsid w:val="009B6FFF"/>
    <w:rsid w:val="009D35C9"/>
    <w:rsid w:val="009E136D"/>
    <w:rsid w:val="009E5C06"/>
    <w:rsid w:val="009E7BF3"/>
    <w:rsid w:val="00A113FE"/>
    <w:rsid w:val="00A1166A"/>
    <w:rsid w:val="00A12A5A"/>
    <w:rsid w:val="00A1579B"/>
    <w:rsid w:val="00A1722A"/>
    <w:rsid w:val="00A32F9E"/>
    <w:rsid w:val="00A33CB0"/>
    <w:rsid w:val="00A401F1"/>
    <w:rsid w:val="00A40C58"/>
    <w:rsid w:val="00A436CE"/>
    <w:rsid w:val="00A43A16"/>
    <w:rsid w:val="00A55EAD"/>
    <w:rsid w:val="00A658FE"/>
    <w:rsid w:val="00A7166E"/>
    <w:rsid w:val="00A72561"/>
    <w:rsid w:val="00A7283F"/>
    <w:rsid w:val="00A873B7"/>
    <w:rsid w:val="00A93294"/>
    <w:rsid w:val="00A97C42"/>
    <w:rsid w:val="00AA0FA8"/>
    <w:rsid w:val="00AB5781"/>
    <w:rsid w:val="00AC46D5"/>
    <w:rsid w:val="00AC6281"/>
    <w:rsid w:val="00AD1330"/>
    <w:rsid w:val="00AE342C"/>
    <w:rsid w:val="00AE4857"/>
    <w:rsid w:val="00AE4E5E"/>
    <w:rsid w:val="00AE73E5"/>
    <w:rsid w:val="00B132CE"/>
    <w:rsid w:val="00B16361"/>
    <w:rsid w:val="00B17F01"/>
    <w:rsid w:val="00B245D0"/>
    <w:rsid w:val="00B2547B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D0797"/>
    <w:rsid w:val="00BD66C6"/>
    <w:rsid w:val="00BE561E"/>
    <w:rsid w:val="00BE7BE0"/>
    <w:rsid w:val="00BF5595"/>
    <w:rsid w:val="00BF716C"/>
    <w:rsid w:val="00C0209E"/>
    <w:rsid w:val="00C079E9"/>
    <w:rsid w:val="00C131B9"/>
    <w:rsid w:val="00C22664"/>
    <w:rsid w:val="00C2353B"/>
    <w:rsid w:val="00C25A96"/>
    <w:rsid w:val="00C321A8"/>
    <w:rsid w:val="00C436FC"/>
    <w:rsid w:val="00C50596"/>
    <w:rsid w:val="00C57EA0"/>
    <w:rsid w:val="00C61945"/>
    <w:rsid w:val="00C627FE"/>
    <w:rsid w:val="00C72B0F"/>
    <w:rsid w:val="00C77200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1485"/>
    <w:rsid w:val="00CB591C"/>
    <w:rsid w:val="00CC40CF"/>
    <w:rsid w:val="00CC45CD"/>
    <w:rsid w:val="00CC52EC"/>
    <w:rsid w:val="00CC69BA"/>
    <w:rsid w:val="00CC771F"/>
    <w:rsid w:val="00CD2258"/>
    <w:rsid w:val="00CD34BE"/>
    <w:rsid w:val="00CE0514"/>
    <w:rsid w:val="00CE0537"/>
    <w:rsid w:val="00CF7B50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61DEC"/>
    <w:rsid w:val="00D71D12"/>
    <w:rsid w:val="00D74B48"/>
    <w:rsid w:val="00D76053"/>
    <w:rsid w:val="00D837C5"/>
    <w:rsid w:val="00D90B93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39CE"/>
    <w:rsid w:val="00DF1ECB"/>
    <w:rsid w:val="00DF4755"/>
    <w:rsid w:val="00E0674F"/>
    <w:rsid w:val="00E16B82"/>
    <w:rsid w:val="00E230E6"/>
    <w:rsid w:val="00E41724"/>
    <w:rsid w:val="00E4751B"/>
    <w:rsid w:val="00E77FE9"/>
    <w:rsid w:val="00E84758"/>
    <w:rsid w:val="00E92EAF"/>
    <w:rsid w:val="00E93555"/>
    <w:rsid w:val="00E95C27"/>
    <w:rsid w:val="00E975D3"/>
    <w:rsid w:val="00EA0571"/>
    <w:rsid w:val="00EA1211"/>
    <w:rsid w:val="00EA493C"/>
    <w:rsid w:val="00EC0446"/>
    <w:rsid w:val="00EC6F08"/>
    <w:rsid w:val="00EE1D5B"/>
    <w:rsid w:val="00EE2253"/>
    <w:rsid w:val="00EE228A"/>
    <w:rsid w:val="00EE270A"/>
    <w:rsid w:val="00EF3485"/>
    <w:rsid w:val="00EF6C45"/>
    <w:rsid w:val="00EF79FA"/>
    <w:rsid w:val="00F01566"/>
    <w:rsid w:val="00F1747D"/>
    <w:rsid w:val="00F23F97"/>
    <w:rsid w:val="00F33A0B"/>
    <w:rsid w:val="00F57732"/>
    <w:rsid w:val="00F655A3"/>
    <w:rsid w:val="00F70EED"/>
    <w:rsid w:val="00F76C50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2D8B"/>
    <w:rsid w:val="00FC796C"/>
    <w:rsid w:val="00FD31D4"/>
    <w:rsid w:val="00FE0EF8"/>
    <w:rsid w:val="00FE4AEE"/>
    <w:rsid w:val="00FE7D86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369FE84-18BE-4FF1-A673-F5E1A81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87814-C62D-4B7C-89EF-742E86F43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DD447-615B-4460-AA47-748C75E7B8E9}"/>
</file>

<file path=customXml/itemProps3.xml><?xml version="1.0" encoding="utf-8"?>
<ds:datastoreItem xmlns:ds="http://schemas.openxmlformats.org/officeDocument/2006/customXml" ds:itemID="{782276CC-72F7-4734-9DBB-0C08E73482AB}"/>
</file>

<file path=customXml/itemProps4.xml><?xml version="1.0" encoding="utf-8"?>
<ds:datastoreItem xmlns:ds="http://schemas.openxmlformats.org/officeDocument/2006/customXml" ds:itemID="{1B280533-FFF1-4F92-AC04-CF290E6A3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Marcos Garcia Rodriguez</cp:lastModifiedBy>
  <cp:revision>9</cp:revision>
  <cp:lastPrinted>2019-01-17T15:37:00Z</cp:lastPrinted>
  <dcterms:created xsi:type="dcterms:W3CDTF">2019-02-05T12:43:00Z</dcterms:created>
  <dcterms:modified xsi:type="dcterms:W3CDTF">2019-02-07T14:06:00Z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